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C1C" w:rsidRDefault="00CB3C1C" w:rsidP="00C47FF3">
      <w:pPr>
        <w:jc w:val="center"/>
        <w:rPr>
          <w:rFonts w:cs="Times New Roman"/>
          <w:b/>
        </w:rPr>
      </w:pPr>
    </w:p>
    <w:p w:rsidR="00E70AEF" w:rsidRPr="00067A89" w:rsidRDefault="00F744ED" w:rsidP="00C47FF3">
      <w:pPr>
        <w:jc w:val="center"/>
        <w:rPr>
          <w:rFonts w:asciiTheme="minorHAnsi" w:hAnsiTheme="minorHAnsi" w:cs="Times New Roman"/>
          <w:b/>
          <w:sz w:val="22"/>
          <w:szCs w:val="22"/>
        </w:rPr>
      </w:pPr>
      <w:r w:rsidRPr="00067A89">
        <w:rPr>
          <w:rFonts w:asciiTheme="minorHAnsi" w:hAnsiTheme="minorHAnsi" w:cs="Times New Roman"/>
          <w:b/>
          <w:sz w:val="22"/>
          <w:szCs w:val="22"/>
        </w:rPr>
        <w:t>Čestné vyhlásenie</w:t>
      </w:r>
      <w:r w:rsidR="00EF20D4" w:rsidRPr="00067A89">
        <w:rPr>
          <w:rFonts w:asciiTheme="minorHAnsi" w:hAnsiTheme="minorHAnsi" w:cs="Times New Roman"/>
          <w:b/>
          <w:sz w:val="22"/>
          <w:szCs w:val="22"/>
        </w:rPr>
        <w:t xml:space="preserve"> partnera</w:t>
      </w:r>
      <w:r w:rsidR="00D57468" w:rsidRPr="00067A89">
        <w:rPr>
          <w:rFonts w:asciiTheme="minorHAnsi" w:hAnsiTheme="minorHAnsi" w:cs="Times New Roman"/>
          <w:b/>
          <w:sz w:val="22"/>
          <w:szCs w:val="22"/>
        </w:rPr>
        <w:t xml:space="preserve"> žiadateľa o NFP</w:t>
      </w:r>
    </w:p>
    <w:p w:rsidR="00F744ED" w:rsidRPr="00067A89" w:rsidRDefault="00F744ED" w:rsidP="00C47FF3">
      <w:pPr>
        <w:rPr>
          <w:rFonts w:asciiTheme="minorHAnsi" w:hAnsiTheme="minorHAnsi" w:cs="Times New Roman"/>
          <w:sz w:val="22"/>
          <w:szCs w:val="22"/>
        </w:rPr>
      </w:pPr>
    </w:p>
    <w:p w:rsidR="00562450" w:rsidRPr="00067A89" w:rsidRDefault="00695DEB" w:rsidP="00562450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odpísaný: </w:t>
      </w: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F744ED" w:rsidRPr="00067A89">
        <w:rPr>
          <w:rFonts w:asciiTheme="minorHAnsi" w:hAnsiTheme="minorHAnsi" w:cs="Times New Roman"/>
          <w:sz w:val="22"/>
          <w:szCs w:val="22"/>
        </w:rPr>
        <w:t>titul, meno, priezvisko – štatutárny orgán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 za partnera:</w:t>
      </w:r>
    </w:p>
    <w:p w:rsidR="00F744ED" w:rsidRPr="00067A89" w:rsidRDefault="00695DEB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(</w:t>
      </w:r>
      <w:r w:rsidR="00562450" w:rsidRPr="00067A89">
        <w:rPr>
          <w:rFonts w:asciiTheme="minorHAnsi" w:hAnsiTheme="minorHAnsi" w:cs="Times New Roman"/>
          <w:sz w:val="22"/>
          <w:szCs w:val="22"/>
        </w:rPr>
        <w:t>názov/</w:t>
      </w:r>
      <w:r w:rsidR="00F744ED" w:rsidRPr="00067A89">
        <w:rPr>
          <w:rFonts w:asciiTheme="minorHAnsi" w:hAnsiTheme="minorHAnsi" w:cs="Times New Roman"/>
          <w:sz w:val="22"/>
          <w:szCs w:val="22"/>
        </w:rPr>
        <w:t>obchodné meno, sídlo, IČO</w:t>
      </w:r>
      <w:r w:rsidRPr="00067A89">
        <w:rPr>
          <w:rFonts w:asciiTheme="minorHAnsi" w:hAnsiTheme="minorHAnsi" w:cs="Times New Roman"/>
          <w:sz w:val="22"/>
          <w:szCs w:val="22"/>
        </w:rPr>
        <w:t>)</w:t>
      </w: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ďalej len „</w:t>
      </w:r>
      <w:r w:rsidR="00EF20D4" w:rsidRPr="00067A89">
        <w:rPr>
          <w:rFonts w:asciiTheme="minorHAnsi" w:hAnsiTheme="minorHAnsi" w:cs="Times New Roman"/>
          <w:sz w:val="22"/>
          <w:szCs w:val="22"/>
        </w:rPr>
        <w:t xml:space="preserve">partner </w:t>
      </w:r>
      <w:r w:rsidRPr="00067A89">
        <w:rPr>
          <w:rFonts w:asciiTheme="minorHAnsi" w:hAnsiTheme="minorHAnsi" w:cs="Times New Roman"/>
          <w:sz w:val="22"/>
          <w:szCs w:val="22"/>
        </w:rPr>
        <w:t>žiadateľ</w:t>
      </w:r>
      <w:r w:rsidR="00EF20D4" w:rsidRPr="00067A89">
        <w:rPr>
          <w:rFonts w:asciiTheme="minorHAnsi" w:hAnsiTheme="minorHAnsi" w:cs="Times New Roman"/>
          <w:sz w:val="22"/>
          <w:szCs w:val="22"/>
        </w:rPr>
        <w:t>a</w:t>
      </w:r>
      <w:r w:rsidRPr="00067A89">
        <w:rPr>
          <w:rFonts w:asciiTheme="minorHAnsi" w:hAnsiTheme="minorHAnsi" w:cs="Times New Roman"/>
          <w:sz w:val="22"/>
          <w:szCs w:val="22"/>
        </w:rPr>
        <w:t xml:space="preserve"> o NFP“ týmto </w:t>
      </w:r>
      <w:r w:rsidR="00695DEB" w:rsidRPr="00067A89">
        <w:rPr>
          <w:rFonts w:asciiTheme="minorHAnsi" w:hAnsiTheme="minorHAnsi" w:cs="Times New Roman"/>
          <w:sz w:val="22"/>
          <w:szCs w:val="22"/>
        </w:rPr>
        <w:t>na</w:t>
      </w:r>
      <w:r w:rsidRPr="00067A89">
        <w:rPr>
          <w:rFonts w:asciiTheme="minorHAnsi" w:hAnsiTheme="minorHAnsi" w:cs="Times New Roman"/>
          <w:sz w:val="22"/>
          <w:szCs w:val="22"/>
        </w:rPr>
        <w:t xml:space="preserve"> účel</w:t>
      </w:r>
      <w:r w:rsidR="00695DEB" w:rsidRPr="00067A89">
        <w:rPr>
          <w:rFonts w:asciiTheme="minorHAnsi" w:hAnsiTheme="minorHAnsi" w:cs="Times New Roman"/>
          <w:sz w:val="22"/>
          <w:szCs w:val="22"/>
        </w:rPr>
        <w:t>y</w:t>
      </w:r>
      <w:r w:rsidRPr="00067A89">
        <w:rPr>
          <w:rFonts w:asciiTheme="minorHAnsi" w:hAnsiTheme="minorHAnsi" w:cs="Times New Roman"/>
          <w:sz w:val="22"/>
          <w:szCs w:val="22"/>
        </w:rPr>
        <w:t xml:space="preserve"> predloženej žiadosti o NFP v rámci vyzvania </w:t>
      </w:r>
      <w:r w:rsidR="00562450" w:rsidRPr="00067A89">
        <w:rPr>
          <w:rFonts w:asciiTheme="minorHAnsi" w:hAnsiTheme="minorHAnsi" w:cs="Times New Roman"/>
          <w:sz w:val="22"/>
          <w:szCs w:val="22"/>
        </w:rPr>
        <w:t xml:space="preserve">s kódom </w:t>
      </w:r>
      <w:r w:rsidRPr="00067A89">
        <w:rPr>
          <w:rFonts w:asciiTheme="minorHAnsi" w:hAnsiTheme="minorHAnsi" w:cs="Times New Roman"/>
          <w:sz w:val="22"/>
          <w:szCs w:val="22"/>
        </w:rPr>
        <w:t xml:space="preserve">č. </w:t>
      </w:r>
      <w:r w:rsidR="00C47FF3" w:rsidRPr="00067A89">
        <w:rPr>
          <w:rFonts w:asciiTheme="minorHAnsi" w:hAnsiTheme="minorHAnsi" w:cs="Times New Roman"/>
          <w:sz w:val="22"/>
          <w:szCs w:val="22"/>
        </w:rPr>
        <w:t>xx</w:t>
      </w: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b/>
          <w:bCs/>
          <w:sz w:val="22"/>
          <w:szCs w:val="22"/>
        </w:rPr>
      </w:pPr>
    </w:p>
    <w:p w:rsidR="00F744ED" w:rsidRPr="00067A89" w:rsidRDefault="00F744ED" w:rsidP="00CE52DD">
      <w:pPr>
        <w:jc w:val="center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b/>
          <w:bCs/>
          <w:sz w:val="22"/>
          <w:szCs w:val="22"/>
        </w:rPr>
        <w:t>čestne vyhlasujem</w:t>
      </w:r>
      <w:r w:rsidRPr="00067A89">
        <w:rPr>
          <w:rFonts w:asciiTheme="minorHAnsi" w:hAnsiTheme="minorHAnsi" w:cs="Times New Roman"/>
          <w:iCs/>
          <w:sz w:val="22"/>
          <w:szCs w:val="22"/>
        </w:rPr>
        <w:t>,</w:t>
      </w:r>
      <w:r w:rsidR="005A656A" w:rsidRPr="00067A89">
        <w:rPr>
          <w:rFonts w:asciiTheme="minorHAnsi" w:hAnsiTheme="minorHAnsi" w:cs="Times New Roman"/>
          <w:iCs/>
          <w:sz w:val="22"/>
          <w:szCs w:val="22"/>
        </w:rPr>
        <w:t xml:space="preserve"> že</w:t>
      </w:r>
    </w:p>
    <w:p w:rsidR="00562450" w:rsidRPr="00067A89" w:rsidRDefault="00562450" w:rsidP="00067A89">
      <w:pPr>
        <w:jc w:val="both"/>
        <w:rPr>
          <w:rFonts w:asciiTheme="minorHAnsi" w:hAnsiTheme="minorHAnsi"/>
          <w:sz w:val="22"/>
          <w:szCs w:val="22"/>
        </w:rPr>
      </w:pPr>
    </w:p>
    <w:p w:rsidR="00EF11D4" w:rsidRPr="00C65A53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eastAsiaTheme="minorHAnsi" w:hAnsiTheme="minorHAnsi"/>
          <w:color w:val="000000"/>
          <w:sz w:val="22"/>
          <w:szCs w:val="22"/>
          <w:lang w:eastAsia="en-US"/>
        </w:rPr>
      </w:pPr>
      <w:r w:rsidRPr="00C65A53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nie som dlžníkom na daniach</w:t>
      </w:r>
      <w:r w:rsidR="00C65A53">
        <w:rPr>
          <w:rFonts w:asciiTheme="minorHAnsi" w:eastAsiaTheme="minorHAnsi" w:hAnsiTheme="minorHAnsi"/>
          <w:color w:val="000000"/>
          <w:sz w:val="22"/>
          <w:szCs w:val="22"/>
          <w:lang w:eastAsia="en-US"/>
        </w:rPr>
        <w:t>,</w:t>
      </w:r>
    </w:p>
    <w:p w:rsidR="00EF11D4" w:rsidRPr="00C65A53" w:rsidRDefault="00EF11D4" w:rsidP="00EF11D4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65A53">
        <w:rPr>
          <w:rFonts w:asciiTheme="minorHAnsi" w:hAnsiTheme="minorHAnsi"/>
          <w:sz w:val="22"/>
          <w:szCs w:val="22"/>
        </w:rPr>
        <w:t>nie som dlžníkom poistného na zdravotnom a sociálnom poistení</w:t>
      </w:r>
      <w:r w:rsidR="00C65A53">
        <w:rPr>
          <w:rFonts w:asciiTheme="minorHAnsi" w:hAnsiTheme="minorHAnsi"/>
          <w:sz w:val="22"/>
          <w:szCs w:val="22"/>
        </w:rPr>
        <w:t>,</w:t>
      </w:r>
      <w:r w:rsidRPr="00C65A53">
        <w:rPr>
          <w:rFonts w:asciiTheme="minorHAnsi" w:hAnsiTheme="minorHAnsi"/>
          <w:sz w:val="22"/>
          <w:szCs w:val="22"/>
        </w:rPr>
        <w:t xml:space="preserve"> </w:t>
      </w:r>
    </w:p>
    <w:p w:rsidR="00EF11D4" w:rsidRPr="00C65A53" w:rsidDel="00241FA3" w:rsidRDefault="00EF11D4" w:rsidP="00067A89">
      <w:pPr>
        <w:pStyle w:val="Odsekzoznamu"/>
        <w:numPr>
          <w:ilvl w:val="0"/>
          <w:numId w:val="3"/>
        </w:numPr>
        <w:ind w:left="284" w:hanging="284"/>
        <w:jc w:val="both"/>
        <w:rPr>
          <w:del w:id="0" w:author="Šušlíková, Mária" w:date="2021-03-24T16:13:00Z"/>
          <w:rFonts w:asciiTheme="minorHAnsi" w:hAnsiTheme="minorHAnsi"/>
          <w:sz w:val="22"/>
          <w:szCs w:val="22"/>
        </w:rPr>
      </w:pPr>
      <w:del w:id="1" w:author="Šušlíková, Mária" w:date="2021-03-24T16:13:00Z">
        <w:r w:rsidRPr="00C65A53" w:rsidDel="00241FA3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>voči mne sa nenárokuje vrátenie pomoci na základe rozhodnutia Európskej komisie, ktorým bola pomoc označená za neoprávnenú a nezlučiteľnú so spoločným trhom</w:delText>
        </w:r>
        <w:r w:rsidR="00C65A53" w:rsidDel="00241FA3">
          <w:rPr>
            <w:rFonts w:asciiTheme="minorHAnsi" w:eastAsiaTheme="minorHAnsi" w:hAnsiTheme="minorHAnsi"/>
            <w:color w:val="000000"/>
            <w:sz w:val="22"/>
            <w:szCs w:val="22"/>
            <w:lang w:eastAsia="en-US"/>
          </w:rPr>
          <w:delText>,</w:delText>
        </w:r>
      </w:del>
    </w:p>
    <w:p w:rsidR="00D57468" w:rsidRPr="00C65A53" w:rsidRDefault="00F744ED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65A53">
        <w:rPr>
          <w:rFonts w:asciiTheme="minorHAnsi" w:hAnsiTheme="minorHAnsi"/>
          <w:color w:val="000000"/>
          <w:sz w:val="22"/>
          <w:szCs w:val="22"/>
        </w:rPr>
        <w:t xml:space="preserve">neporušil </w:t>
      </w:r>
      <w:r w:rsidR="00EF11D4" w:rsidRPr="00C65A53">
        <w:rPr>
          <w:rFonts w:asciiTheme="minorHAnsi" w:hAnsiTheme="minorHAnsi"/>
          <w:sz w:val="22"/>
          <w:szCs w:val="22"/>
        </w:rPr>
        <w:t xml:space="preserve">som </w:t>
      </w:r>
      <w:r w:rsidRPr="00C65A53">
        <w:rPr>
          <w:rFonts w:asciiTheme="minorHAnsi" w:hAnsiTheme="minorHAnsi"/>
          <w:color w:val="000000"/>
          <w:sz w:val="22"/>
          <w:szCs w:val="22"/>
        </w:rPr>
        <w:t>zákaz nelegálnej práce a nelegálneho zamestnávania</w:t>
      </w:r>
      <w:r w:rsidRPr="00C65A53">
        <w:rPr>
          <w:rFonts w:asciiTheme="minorHAnsi" w:hAnsiTheme="minorHAnsi"/>
          <w:sz w:val="22"/>
          <w:szCs w:val="22"/>
        </w:rPr>
        <w:t xml:space="preserve"> podľa osobitného predpisu</w:t>
      </w:r>
      <w:r w:rsidRPr="00C65A53">
        <w:rPr>
          <w:rStyle w:val="Odkaznapoznmkupodiarou"/>
          <w:rFonts w:asciiTheme="minorHAnsi" w:hAnsiTheme="minorHAnsi"/>
          <w:sz w:val="22"/>
          <w:szCs w:val="22"/>
        </w:rPr>
        <w:footnoteReference w:id="1"/>
      </w:r>
      <w:r w:rsidRPr="00C65A53">
        <w:rPr>
          <w:rFonts w:asciiTheme="minorHAnsi" w:hAnsiTheme="minorHAnsi"/>
          <w:sz w:val="22"/>
          <w:szCs w:val="22"/>
        </w:rPr>
        <w:t xml:space="preserve"> za obdobie </w:t>
      </w:r>
      <w:del w:id="2" w:author="Šušlíková, Mária" w:date="2021-03-24T16:18:00Z">
        <w:r w:rsidRPr="00C65A53" w:rsidDel="00241FA3">
          <w:rPr>
            <w:rFonts w:asciiTheme="minorHAnsi" w:hAnsiTheme="minorHAnsi"/>
            <w:sz w:val="22"/>
            <w:szCs w:val="22"/>
          </w:rPr>
          <w:delText xml:space="preserve">piatich </w:delText>
        </w:r>
      </w:del>
      <w:ins w:id="3" w:author="Šušlíková, Mária" w:date="2021-03-24T16:18:00Z">
        <w:r w:rsidR="00241FA3">
          <w:rPr>
            <w:rFonts w:asciiTheme="minorHAnsi" w:hAnsiTheme="minorHAnsi"/>
            <w:sz w:val="22"/>
            <w:szCs w:val="22"/>
          </w:rPr>
          <w:t>5</w:t>
        </w:r>
        <w:bookmarkStart w:id="4" w:name="_GoBack"/>
        <w:bookmarkEnd w:id="4"/>
        <w:r w:rsidR="00241FA3" w:rsidRPr="00C65A53">
          <w:rPr>
            <w:rFonts w:asciiTheme="minorHAnsi" w:hAnsiTheme="minorHAnsi"/>
            <w:sz w:val="22"/>
            <w:szCs w:val="22"/>
          </w:rPr>
          <w:t xml:space="preserve"> </w:t>
        </w:r>
      </w:ins>
      <w:r w:rsidRPr="00C65A53">
        <w:rPr>
          <w:rFonts w:asciiTheme="minorHAnsi" w:hAnsiTheme="minorHAnsi"/>
          <w:sz w:val="22"/>
          <w:szCs w:val="22"/>
        </w:rPr>
        <w:t xml:space="preserve">rokov </w:t>
      </w:r>
      <w:r w:rsidR="003A7D5E" w:rsidRPr="00C65A53">
        <w:rPr>
          <w:rFonts w:asciiTheme="minorHAnsi" w:hAnsiTheme="minorHAnsi"/>
          <w:sz w:val="22"/>
          <w:szCs w:val="22"/>
        </w:rPr>
        <w:t xml:space="preserve">predchádzajúcich podaniu žiadosti o NFP, </w:t>
      </w:r>
    </w:p>
    <w:p w:rsidR="00562450" w:rsidRPr="00C65A53" w:rsidRDefault="005951E4" w:rsidP="00CE52DD">
      <w:pPr>
        <w:pStyle w:val="Odsekzoznamu"/>
        <w:numPr>
          <w:ilvl w:val="0"/>
          <w:numId w:val="3"/>
        </w:numPr>
        <w:ind w:left="284" w:hanging="284"/>
        <w:jc w:val="both"/>
        <w:rPr>
          <w:rFonts w:asciiTheme="minorHAnsi" w:hAnsiTheme="minorHAnsi"/>
          <w:sz w:val="22"/>
          <w:szCs w:val="22"/>
        </w:rPr>
      </w:pPr>
      <w:r w:rsidRPr="00C65A53">
        <w:rPr>
          <w:rFonts w:asciiTheme="minorHAnsi" w:hAnsiTheme="minorHAnsi"/>
          <w:sz w:val="22"/>
          <w:szCs w:val="22"/>
        </w:rPr>
        <w:t xml:space="preserve">členovia štatutárneho orgánu </w:t>
      </w:r>
      <w:r w:rsidR="00D57468" w:rsidRPr="00C65A53">
        <w:rPr>
          <w:rFonts w:asciiTheme="minorHAnsi" w:hAnsiTheme="minorHAnsi"/>
          <w:sz w:val="22"/>
          <w:szCs w:val="22"/>
        </w:rPr>
        <w:t xml:space="preserve">partnera </w:t>
      </w:r>
      <w:r w:rsidRPr="00C65A53">
        <w:rPr>
          <w:rFonts w:asciiTheme="minorHAnsi" w:hAnsiTheme="minorHAnsi"/>
          <w:sz w:val="22"/>
          <w:szCs w:val="22"/>
        </w:rPr>
        <w:t>žiadateľa</w:t>
      </w:r>
      <w:r w:rsidR="00D57468" w:rsidRPr="00C65A53">
        <w:rPr>
          <w:rFonts w:asciiTheme="minorHAnsi" w:hAnsiTheme="minorHAnsi"/>
          <w:sz w:val="22"/>
          <w:szCs w:val="22"/>
        </w:rPr>
        <w:t xml:space="preserve"> o NFP</w:t>
      </w:r>
      <w:del w:id="5" w:author="Šušlíková, Mária" w:date="2021-03-24T09:47:00Z">
        <w:r w:rsidR="00562450" w:rsidRPr="00C65A53" w:rsidDel="00B278B4">
          <w:rPr>
            <w:rFonts w:asciiTheme="minorHAnsi" w:hAnsiTheme="minorHAnsi"/>
            <w:sz w:val="22"/>
            <w:szCs w:val="22"/>
          </w:rPr>
          <w:delText>,</w:delText>
        </w:r>
      </w:del>
      <w:r w:rsidRPr="00C65A53">
        <w:rPr>
          <w:rFonts w:asciiTheme="minorHAnsi" w:hAnsiTheme="minorHAnsi"/>
          <w:sz w:val="22"/>
          <w:szCs w:val="22"/>
        </w:rPr>
        <w:t xml:space="preserve"> a osoba splnomocnená zastupovať </w:t>
      </w:r>
      <w:r w:rsidR="00D57468" w:rsidRPr="00C65A53">
        <w:rPr>
          <w:rFonts w:asciiTheme="minorHAnsi" w:hAnsiTheme="minorHAnsi"/>
          <w:sz w:val="22"/>
          <w:szCs w:val="22"/>
        </w:rPr>
        <w:t xml:space="preserve">partnera </w:t>
      </w:r>
      <w:r w:rsidRPr="00C65A53">
        <w:rPr>
          <w:rFonts w:asciiTheme="minorHAnsi" w:hAnsiTheme="minorHAnsi"/>
          <w:sz w:val="22"/>
          <w:szCs w:val="22"/>
        </w:rPr>
        <w:t xml:space="preserve">žiadateľa </w:t>
      </w:r>
      <w:r w:rsidR="00D57468" w:rsidRPr="00C65A53">
        <w:rPr>
          <w:rFonts w:asciiTheme="minorHAnsi" w:hAnsiTheme="minorHAnsi"/>
          <w:sz w:val="22"/>
          <w:szCs w:val="22"/>
        </w:rPr>
        <w:t xml:space="preserve">o NFP </w:t>
      </w:r>
      <w:r w:rsidRPr="00C65A53">
        <w:rPr>
          <w:rFonts w:asciiTheme="minorHAnsi" w:hAnsiTheme="minorHAnsi"/>
          <w:sz w:val="22"/>
          <w:szCs w:val="22"/>
        </w:rPr>
        <w:t xml:space="preserve">v konaní o žiadosti o NFP </w:t>
      </w:r>
      <w:r w:rsidR="00C059E2" w:rsidRPr="00C65A53">
        <w:rPr>
          <w:rFonts w:asciiTheme="minorHAnsi" w:eastAsiaTheme="minorHAnsi" w:hAnsiTheme="minorHAnsi"/>
          <w:color w:val="000000"/>
          <w:sz w:val="22"/>
          <w:lang w:eastAsia="en-US"/>
        </w:rPr>
        <w:t>neboli právoplatne odsúdení za trestný čin korupcie (§328 - § 336 Trestného zákona) , trestný čin poškodzovania finančných záujmov ES (§261-§263 Trestného zákona), trestný čin legalizácie príjmu z trestnej činnosti (§ 233 - § 234 Trestného zákona), trestný čin založenia, zosnovania a podporovania zločineckej skupiny (§296 Trestného zákona) alebo trestný čin machinácií pri verejnom obstarávaní a verejnej dražbe (§ 266 až § 268 Trestného zákona).</w:t>
      </w:r>
    </w:p>
    <w:p w:rsidR="005951E4" w:rsidRPr="00067A89" w:rsidRDefault="005951E4" w:rsidP="00C47FF3">
      <w:pPr>
        <w:jc w:val="both"/>
        <w:rPr>
          <w:rFonts w:asciiTheme="minorHAnsi" w:hAnsiTheme="minorHAnsi" w:cs="Times New Roman"/>
          <w:color w:val="000000"/>
          <w:sz w:val="22"/>
          <w:szCs w:val="22"/>
        </w:rPr>
      </w:pPr>
    </w:p>
    <w:p w:rsidR="00F744ED" w:rsidRPr="00067A89" w:rsidRDefault="00F744ED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Riadiaci orgán je oprávnený dodatočne požiadať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žiadateľa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o preukázanie podmienok oprávnenosti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 xml:space="preserve">aj </w:t>
      </w:r>
      <w:r w:rsidR="00D57468" w:rsidRPr="00067A89">
        <w:rPr>
          <w:rFonts w:asciiTheme="minorHAnsi" w:hAnsiTheme="minorHAnsi" w:cs="Times New Roman"/>
          <w:sz w:val="22"/>
          <w:szCs w:val="22"/>
        </w:rPr>
        <w:t>príslušnými dokladmi</w:t>
      </w:r>
      <w:r w:rsidRPr="00067A89">
        <w:rPr>
          <w:rFonts w:asciiTheme="minorHAnsi" w:hAnsiTheme="minorHAnsi" w:cs="Times New Roman"/>
          <w:sz w:val="22"/>
          <w:szCs w:val="22"/>
        </w:rPr>
        <w:t xml:space="preserve"> v zmysle Systému riadenia európskych štrukturálnych a investičných fondov.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berie na vedomie, že nesplnenie ktorejkoľvek z uvedených podmienok bude mať za následok vylúčenie </w:t>
      </w:r>
      <w:r w:rsidRPr="00067A89">
        <w:rPr>
          <w:rFonts w:asciiTheme="minorHAnsi" w:hAnsiTheme="minorHAnsi" w:cs="Times New Roman"/>
          <w:sz w:val="22"/>
          <w:szCs w:val="22"/>
        </w:rPr>
        <w:t>partnera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zo schvaľovacieho procesu.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 o NFP čestne vyhlasuje, že všetky informácie</w:t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uvedené v predloženej žiadosti o NFP </w:t>
      </w:r>
      <w:r w:rsidRPr="00067A89">
        <w:rPr>
          <w:rFonts w:asciiTheme="minorHAnsi" w:hAnsiTheme="minorHAnsi" w:cs="Times New Roman"/>
          <w:sz w:val="22"/>
          <w:szCs w:val="22"/>
        </w:rPr>
        <w:t xml:space="preserve">zo strany partnera </w:t>
      </w:r>
      <w:r w:rsidR="00F744ED" w:rsidRPr="00067A89">
        <w:rPr>
          <w:rFonts w:asciiTheme="minorHAnsi" w:hAnsiTheme="minorHAnsi" w:cs="Times New Roman"/>
          <w:sz w:val="22"/>
          <w:szCs w:val="22"/>
        </w:rPr>
        <w:t xml:space="preserve">sú úplné, pravdivé a správne. </w:t>
      </w:r>
    </w:p>
    <w:p w:rsidR="00C47FF3" w:rsidRPr="00067A89" w:rsidRDefault="00C47FF3" w:rsidP="00CE52DD">
      <w:pPr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D57468" w:rsidP="00CE52DD">
      <w:pPr>
        <w:jc w:val="both"/>
        <w:rPr>
          <w:rFonts w:asciiTheme="minorHAnsi" w:hAnsiTheme="minorHAnsi" w:cs="Times New Roman"/>
          <w:bCs/>
          <w:sz w:val="22"/>
          <w:szCs w:val="22"/>
        </w:rPr>
      </w:pPr>
      <w:r w:rsidRPr="00067A89">
        <w:rPr>
          <w:rFonts w:asciiTheme="minorHAnsi" w:hAnsiTheme="minorHAnsi" w:cs="Times New Roman"/>
          <w:bCs/>
          <w:sz w:val="22"/>
          <w:szCs w:val="22"/>
        </w:rPr>
        <w:t>Partner ž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>iadateľ</w:t>
      </w:r>
      <w:r w:rsidRPr="00067A89">
        <w:rPr>
          <w:rFonts w:asciiTheme="minorHAnsi" w:hAnsiTheme="minorHAnsi" w:cs="Times New Roman"/>
          <w:bCs/>
          <w:sz w:val="22"/>
          <w:szCs w:val="22"/>
        </w:rPr>
        <w:t>a</w:t>
      </w:r>
      <w:r w:rsidR="00F744ED" w:rsidRPr="00067A89">
        <w:rPr>
          <w:rFonts w:asciiTheme="minorHAnsi" w:hAnsiTheme="minorHAnsi" w:cs="Times New Roman"/>
          <w:bCs/>
          <w:sz w:val="22"/>
          <w:szCs w:val="22"/>
        </w:rPr>
        <w:t xml:space="preserve"> o NFP sa zaväzuje bezodkladne informovať o všetkých zmenách, ktoré sa týkajú uvedených údajov a skutočností.</w:t>
      </w:r>
    </w:p>
    <w:p w:rsidR="00C65A53" w:rsidRDefault="00C65A53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F744ED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 xml:space="preserve">Za </w:t>
      </w:r>
      <w:r w:rsidR="00D57468" w:rsidRPr="00067A89">
        <w:rPr>
          <w:rFonts w:asciiTheme="minorHAnsi" w:hAnsiTheme="minorHAnsi" w:cs="Times New Roman"/>
          <w:sz w:val="22"/>
          <w:szCs w:val="22"/>
        </w:rPr>
        <w:t xml:space="preserve">partnera </w:t>
      </w:r>
      <w:r w:rsidRPr="00067A89">
        <w:rPr>
          <w:rFonts w:asciiTheme="minorHAnsi" w:hAnsiTheme="minorHAnsi" w:cs="Times New Roman"/>
          <w:sz w:val="22"/>
          <w:szCs w:val="22"/>
        </w:rPr>
        <w:t>žiadateľa o NFP:</w:t>
      </w:r>
    </w:p>
    <w:p w:rsidR="005173D4" w:rsidRPr="00067A89" w:rsidRDefault="005173D4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>V ..........................., dňa .....................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........................................</w:t>
      </w:r>
      <w:r w:rsidR="00695DEB" w:rsidRPr="00067A89">
        <w:rPr>
          <w:rFonts w:asciiTheme="minorHAnsi" w:hAnsiTheme="minorHAnsi" w:cs="Times New Roman"/>
          <w:sz w:val="22"/>
          <w:szCs w:val="22"/>
        </w:rPr>
        <w:t>(</w:t>
      </w:r>
      <w:r w:rsidRPr="00067A89">
        <w:rPr>
          <w:rFonts w:asciiTheme="minorHAnsi" w:hAnsiTheme="minorHAnsi" w:cs="Times New Roman"/>
          <w:sz w:val="22"/>
          <w:szCs w:val="22"/>
        </w:rPr>
        <w:t>podpis</w:t>
      </w:r>
      <w:r w:rsidR="00695DEB" w:rsidRPr="00067A89">
        <w:rPr>
          <w:rFonts w:asciiTheme="minorHAnsi" w:hAnsiTheme="minorHAnsi" w:cs="Times New Roman"/>
          <w:sz w:val="22"/>
          <w:szCs w:val="22"/>
        </w:rPr>
        <w:t>)</w:t>
      </w:r>
    </w:p>
    <w:p w:rsidR="008E4540" w:rsidRPr="00067A89" w:rsidRDefault="008E4540" w:rsidP="00F744ED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="00695DEB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="00E01C43" w:rsidRPr="00067A89">
        <w:rPr>
          <w:rFonts w:asciiTheme="minorHAnsi" w:hAnsiTheme="minorHAnsi" w:cs="Times New Roman"/>
          <w:sz w:val="22"/>
          <w:szCs w:val="22"/>
        </w:rPr>
        <w:t xml:space="preserve"> </w:t>
      </w:r>
      <w:r w:rsidRPr="00067A89">
        <w:rPr>
          <w:rFonts w:asciiTheme="minorHAnsi" w:hAnsiTheme="minorHAnsi" w:cs="Times New Roman"/>
          <w:sz w:val="22"/>
          <w:szCs w:val="22"/>
        </w:rPr>
        <w:t>titul, meno, priezvisko</w:t>
      </w:r>
    </w:p>
    <w:p w:rsidR="00F744ED" w:rsidRPr="00067A89" w:rsidRDefault="008E4540" w:rsidP="008E4540">
      <w:pPr>
        <w:spacing w:after="120"/>
        <w:jc w:val="both"/>
        <w:rPr>
          <w:rFonts w:asciiTheme="minorHAnsi" w:hAnsiTheme="minorHAnsi" w:cs="Times New Roman"/>
          <w:sz w:val="22"/>
          <w:szCs w:val="22"/>
        </w:rPr>
      </w:pP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</w:r>
      <w:r w:rsidRPr="00067A89">
        <w:rPr>
          <w:rFonts w:asciiTheme="minorHAnsi" w:hAnsiTheme="minorHAnsi" w:cs="Times New Roman"/>
          <w:sz w:val="22"/>
          <w:szCs w:val="22"/>
        </w:rPr>
        <w:tab/>
        <w:t>funkcia, organizácia, pečiatka</w:t>
      </w:r>
    </w:p>
    <w:sectPr w:rsidR="00F744ED" w:rsidRPr="00067A89" w:rsidSect="00067A89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63034" w:rsidRDefault="00063034" w:rsidP="00E70AEF">
      <w:r>
        <w:separator/>
      </w:r>
    </w:p>
  </w:endnote>
  <w:endnote w:type="continuationSeparator" w:id="0">
    <w:p w:rsidR="00063034" w:rsidRDefault="00063034" w:rsidP="00E70A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63034" w:rsidRDefault="00063034" w:rsidP="00E70AEF">
      <w:r>
        <w:separator/>
      </w:r>
    </w:p>
  </w:footnote>
  <w:footnote w:type="continuationSeparator" w:id="0">
    <w:p w:rsidR="00063034" w:rsidRDefault="00063034" w:rsidP="00E70AEF">
      <w:r>
        <w:continuationSeparator/>
      </w:r>
    </w:p>
  </w:footnote>
  <w:footnote w:id="1">
    <w:p w:rsidR="00F744ED" w:rsidRPr="005173D4" w:rsidRDefault="00F744ED" w:rsidP="00F744ED">
      <w:pPr>
        <w:pStyle w:val="Textpoznmkypodiarou"/>
        <w:ind w:left="142" w:hanging="142"/>
        <w:jc w:val="both"/>
      </w:pPr>
      <w:r w:rsidRPr="005173D4">
        <w:rPr>
          <w:rStyle w:val="Odkaznapoznmkupodiarou"/>
        </w:rPr>
        <w:footnoteRef/>
      </w:r>
      <w:r w:rsidRPr="005173D4">
        <w:t xml:space="preserve"> </w:t>
      </w:r>
      <w:r w:rsidRPr="005173D4">
        <w:tab/>
      </w:r>
      <w:r w:rsidR="005173D4" w:rsidRPr="005173D4">
        <w:t>Z</w:t>
      </w:r>
      <w:r w:rsidRPr="005173D4">
        <w:t xml:space="preserve">ákon č. 82/2005 Z. z. o nelegálnej práci a nelegálnom zamestnávaní </w:t>
      </w:r>
      <w:r w:rsidR="005173D4" w:rsidRPr="005173D4">
        <w:t xml:space="preserve">a o zmene a doplnení niektorých zákonov </w:t>
      </w:r>
      <w:r w:rsidRPr="005173D4">
        <w:t>v znení neskorších predpisov.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B3C1C" w:rsidRDefault="00CB3C1C" w:rsidP="00E70AEF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11D4" w:rsidRDefault="00EF11D4" w:rsidP="00EF11D4">
    <w:pPr>
      <w:pStyle w:val="Hlavika"/>
      <w:rPr>
        <w:rFonts w:asciiTheme="minorHAnsi" w:hAnsiTheme="minorHAnsi"/>
        <w:sz w:val="22"/>
        <w:szCs w:val="22"/>
      </w:rPr>
    </w:pPr>
    <w:r w:rsidRPr="003C2776">
      <w:rPr>
        <w:rFonts w:asciiTheme="minorHAnsi" w:hAnsiTheme="minorHAnsi"/>
        <w:noProof/>
        <w:sz w:val="22"/>
        <w:szCs w:val="22"/>
      </w:rPr>
      <w:drawing>
        <wp:anchor distT="0" distB="182880" distL="114300" distR="114300" simplePos="0" relativeHeight="251661312" behindDoc="1" locked="0" layoutInCell="1" allowOverlap="1" wp14:anchorId="597C0310" wp14:editId="058E5947">
          <wp:simplePos x="0" y="0"/>
          <wp:positionH relativeFrom="column">
            <wp:posOffset>195580</wp:posOffset>
          </wp:positionH>
          <wp:positionV relativeFrom="paragraph">
            <wp:posOffset>-144780</wp:posOffset>
          </wp:positionV>
          <wp:extent cx="841248" cy="640080"/>
          <wp:effectExtent l="0" t="0" r="0" b="7620"/>
          <wp:wrapTopAndBottom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1248" cy="640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C2776">
      <w:rPr>
        <w:rFonts w:asciiTheme="minorHAnsi" w:hAnsiTheme="minorHAnsi"/>
        <w:sz w:val="22"/>
        <w:szCs w:val="22"/>
      </w:rPr>
      <w:t xml:space="preserve">                              </w:t>
    </w:r>
    <w:r>
      <w:rPr>
        <w:rFonts w:asciiTheme="minorHAnsi" w:hAnsiTheme="minorHAnsi"/>
        <w:sz w:val="22"/>
        <w:szCs w:val="22"/>
      </w:rPr>
      <w:t xml:space="preserve">              </w:t>
    </w:r>
    <w:r w:rsidRPr="00005728">
      <w:rPr>
        <w:rFonts w:asciiTheme="minorHAnsi" w:hAnsiTheme="minorHAnsi"/>
        <w:b/>
      </w:rPr>
      <w:t xml:space="preserve">Riadiaci orgán pre operačný program Technická pomoc 2014-2020      </w:t>
    </w:r>
  </w:p>
  <w:p w:rsidR="00EF11D4" w:rsidRPr="00067A89" w:rsidRDefault="007507AD" w:rsidP="00067A89">
    <w:pPr>
      <w:ind w:left="708"/>
      <w:jc w:val="center"/>
      <w:rPr>
        <w:rFonts w:asciiTheme="minorHAnsi" w:hAnsiTheme="minorHAnsi"/>
        <w:sz w:val="20"/>
        <w:szCs w:val="20"/>
      </w:rPr>
    </w:pPr>
    <w:r>
      <w:rPr>
        <w:rFonts w:asciiTheme="minorHAnsi" w:hAnsiTheme="minorHAnsi"/>
        <w:sz w:val="20"/>
        <w:szCs w:val="20"/>
      </w:rPr>
      <w:t xml:space="preserve">           </w:t>
    </w:r>
    <w:r w:rsidR="00EF11D4" w:rsidRPr="00067A89">
      <w:rPr>
        <w:rFonts w:asciiTheme="minorHAnsi" w:hAnsiTheme="minorHAnsi"/>
        <w:sz w:val="20"/>
        <w:szCs w:val="20"/>
      </w:rPr>
      <w:t xml:space="preserve">Príloha č. </w:t>
    </w:r>
    <w:del w:id="6" w:author="Šušlíková, Mária" w:date="2021-03-24T09:34:00Z">
      <w:r w:rsidR="00EF11D4" w:rsidRPr="00067A89" w:rsidDel="00DB6DC7">
        <w:rPr>
          <w:rFonts w:asciiTheme="minorHAnsi" w:hAnsiTheme="minorHAnsi"/>
          <w:sz w:val="20"/>
          <w:szCs w:val="20"/>
        </w:rPr>
        <w:delText xml:space="preserve">7 </w:delText>
      </w:r>
    </w:del>
    <w:ins w:id="7" w:author="Šušlíková, Mária" w:date="2021-03-24T09:34:00Z">
      <w:r w:rsidR="00DB6DC7">
        <w:rPr>
          <w:rFonts w:asciiTheme="minorHAnsi" w:hAnsiTheme="minorHAnsi"/>
          <w:sz w:val="20"/>
          <w:szCs w:val="20"/>
        </w:rPr>
        <w:t>6</w:t>
      </w:r>
      <w:r w:rsidR="00DB6DC7" w:rsidRPr="00067A89">
        <w:rPr>
          <w:rFonts w:asciiTheme="minorHAnsi" w:hAnsiTheme="minorHAnsi"/>
          <w:sz w:val="20"/>
          <w:szCs w:val="20"/>
        </w:rPr>
        <w:t xml:space="preserve"> </w:t>
      </w:r>
    </w:ins>
    <w:r w:rsidR="00EF11D4" w:rsidRPr="00067A89">
      <w:rPr>
        <w:rFonts w:asciiTheme="minorHAnsi" w:hAnsiTheme="minorHAnsi"/>
        <w:sz w:val="20"/>
        <w:szCs w:val="20"/>
      </w:rPr>
      <w:t xml:space="preserve">vyzvania – </w:t>
    </w:r>
    <w:r>
      <w:rPr>
        <w:rFonts w:asciiTheme="minorHAnsi" w:hAnsiTheme="minorHAnsi"/>
        <w:sz w:val="20"/>
        <w:szCs w:val="20"/>
      </w:rPr>
      <w:t>Vzor Č</w:t>
    </w:r>
    <w:r w:rsidR="00EF11D4" w:rsidRPr="00067A89">
      <w:rPr>
        <w:rFonts w:asciiTheme="minorHAnsi" w:hAnsiTheme="minorHAnsi"/>
        <w:sz w:val="20"/>
        <w:szCs w:val="20"/>
      </w:rPr>
      <w:t>estné</w:t>
    </w:r>
    <w:r>
      <w:rPr>
        <w:rFonts w:asciiTheme="minorHAnsi" w:hAnsiTheme="minorHAnsi"/>
        <w:sz w:val="20"/>
        <w:szCs w:val="20"/>
      </w:rPr>
      <w:t>ho</w:t>
    </w:r>
    <w:r w:rsidR="00EF11D4" w:rsidRPr="00067A89">
      <w:rPr>
        <w:rFonts w:asciiTheme="minorHAnsi" w:hAnsiTheme="minorHAnsi"/>
        <w:sz w:val="20"/>
        <w:szCs w:val="20"/>
      </w:rPr>
      <w:t xml:space="preserve"> vyhláseni</w:t>
    </w:r>
    <w:r>
      <w:rPr>
        <w:rFonts w:asciiTheme="minorHAnsi" w:hAnsiTheme="minorHAnsi"/>
        <w:sz w:val="20"/>
        <w:szCs w:val="20"/>
      </w:rPr>
      <w:t>a</w:t>
    </w:r>
    <w:r w:rsidR="00EF11D4" w:rsidRPr="00067A89">
      <w:rPr>
        <w:rFonts w:asciiTheme="minorHAnsi" w:hAnsiTheme="minorHAnsi"/>
        <w:sz w:val="20"/>
        <w:szCs w:val="20"/>
      </w:rPr>
      <w:t xml:space="preserve"> partnera</w:t>
    </w:r>
    <w:r>
      <w:rPr>
        <w:rFonts w:asciiTheme="minorHAnsi" w:hAnsiTheme="minorHAnsi"/>
        <w:sz w:val="20"/>
        <w:szCs w:val="20"/>
      </w:rPr>
      <w:t xml:space="preserve"> žiadateľa o NFP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C42C4E"/>
    <w:multiLevelType w:val="hybridMultilevel"/>
    <w:tmpl w:val="AA180FA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2D2C2B1C"/>
    <w:multiLevelType w:val="hybridMultilevel"/>
    <w:tmpl w:val="1EDC249C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90A6309"/>
    <w:multiLevelType w:val="hybridMultilevel"/>
    <w:tmpl w:val="16B8E6A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0B01C7"/>
    <w:multiLevelType w:val="hybridMultilevel"/>
    <w:tmpl w:val="E28217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Šušlíková, Mária">
    <w15:presenceInfo w15:providerId="AD" w15:userId="S-1-5-21-1933036909-321857055-1030881100-9921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FB7"/>
    <w:rsid w:val="000253B7"/>
    <w:rsid w:val="00044621"/>
    <w:rsid w:val="00063034"/>
    <w:rsid w:val="00067A89"/>
    <w:rsid w:val="00195009"/>
    <w:rsid w:val="001E0C75"/>
    <w:rsid w:val="00241FA3"/>
    <w:rsid w:val="00312CED"/>
    <w:rsid w:val="003A7D5E"/>
    <w:rsid w:val="00400374"/>
    <w:rsid w:val="00404541"/>
    <w:rsid w:val="00461A8D"/>
    <w:rsid w:val="004A72B2"/>
    <w:rsid w:val="004F4FB7"/>
    <w:rsid w:val="00517296"/>
    <w:rsid w:val="005173D4"/>
    <w:rsid w:val="00562450"/>
    <w:rsid w:val="005951E4"/>
    <w:rsid w:val="005A656A"/>
    <w:rsid w:val="0060691D"/>
    <w:rsid w:val="00695DEB"/>
    <w:rsid w:val="006D4176"/>
    <w:rsid w:val="006D6FE9"/>
    <w:rsid w:val="007507AD"/>
    <w:rsid w:val="00776C59"/>
    <w:rsid w:val="008E4540"/>
    <w:rsid w:val="008F25B3"/>
    <w:rsid w:val="00981C2C"/>
    <w:rsid w:val="00B278B4"/>
    <w:rsid w:val="00C059E2"/>
    <w:rsid w:val="00C47FF3"/>
    <w:rsid w:val="00C52A18"/>
    <w:rsid w:val="00C65A53"/>
    <w:rsid w:val="00C772CD"/>
    <w:rsid w:val="00CB3C1C"/>
    <w:rsid w:val="00CE52DD"/>
    <w:rsid w:val="00D02777"/>
    <w:rsid w:val="00D23A2F"/>
    <w:rsid w:val="00D42F19"/>
    <w:rsid w:val="00D57468"/>
    <w:rsid w:val="00DB6DC7"/>
    <w:rsid w:val="00E01C43"/>
    <w:rsid w:val="00E70AEF"/>
    <w:rsid w:val="00E75B4B"/>
    <w:rsid w:val="00EC425A"/>
    <w:rsid w:val="00EE143A"/>
    <w:rsid w:val="00EF11D4"/>
    <w:rsid w:val="00EF20D4"/>
    <w:rsid w:val="00F74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6494E897"/>
  <w15:docId w15:val="{1A310FBD-13A1-48FE-B8C6-572B39FCC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A72B2"/>
    <w:pPr>
      <w:spacing w:after="0" w:line="240" w:lineRule="auto"/>
    </w:pPr>
    <w:rPr>
      <w:rFonts w:ascii="Times New Roman" w:hAnsi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4A7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4A7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4A72B2"/>
    <w:pPr>
      <w:ind w:left="720"/>
      <w:contextualSpacing/>
    </w:pPr>
    <w:rPr>
      <w:rFonts w:eastAsia="Times New Roman" w:cs="Times New Roman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4A72B2"/>
    <w:pPr>
      <w:spacing w:line="276" w:lineRule="auto"/>
      <w:outlineLvl w:val="9"/>
    </w:pPr>
  </w:style>
  <w:style w:type="paragraph" w:styleId="Hlavika">
    <w:name w:val="header"/>
    <w:basedOn w:val="Normlny"/>
    <w:link w:val="Hlavik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70AEF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E70AEF"/>
    <w:rPr>
      <w:rFonts w:ascii="Times New Roman" w:hAnsi="Times New Roman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70AE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70AEF"/>
    <w:rPr>
      <w:rFonts w:ascii="Tahoma" w:hAnsi="Tahoma" w:cs="Tahoma"/>
      <w:sz w:val="16"/>
      <w:szCs w:val="16"/>
      <w:lang w:eastAsia="sk-SK"/>
    </w:rPr>
  </w:style>
  <w:style w:type="paragraph" w:customStyle="1" w:styleId="Pa0">
    <w:name w:val="Pa0"/>
    <w:basedOn w:val="Normlny"/>
    <w:next w:val="Normlny"/>
    <w:uiPriority w:val="99"/>
    <w:rsid w:val="00E70AEF"/>
    <w:pPr>
      <w:autoSpaceDE w:val="0"/>
      <w:autoSpaceDN w:val="0"/>
      <w:adjustRightInd w:val="0"/>
      <w:spacing w:line="241" w:lineRule="atLeast"/>
    </w:pPr>
    <w:rPr>
      <w:rFonts w:ascii="Arial" w:eastAsia="Calibri" w:hAnsi="Arial" w:cs="Arial"/>
      <w:lang w:eastAsia="en-US"/>
    </w:rPr>
  </w:style>
  <w:style w:type="character" w:customStyle="1" w:styleId="A2">
    <w:name w:val="A2"/>
    <w:uiPriority w:val="99"/>
    <w:rsid w:val="00E70AEF"/>
    <w:rPr>
      <w:b/>
      <w:bCs/>
      <w:color w:val="000000"/>
      <w:sz w:val="52"/>
      <w:szCs w:val="52"/>
    </w:rPr>
  </w:style>
  <w:style w:type="character" w:customStyle="1" w:styleId="A3">
    <w:name w:val="A3"/>
    <w:uiPriority w:val="99"/>
    <w:rsid w:val="00E70AEF"/>
    <w:rPr>
      <w:color w:val="000000"/>
      <w:sz w:val="32"/>
      <w:szCs w:val="32"/>
    </w:rPr>
  </w:style>
  <w:style w:type="character" w:styleId="Hypertextovprepojenie">
    <w:name w:val="Hyperlink"/>
    <w:uiPriority w:val="99"/>
    <w:rsid w:val="00F744ED"/>
    <w:rPr>
      <w:color w:val="0000FF"/>
      <w:u w:val="single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Char4,Text poznámky pod èiarou 007,Text poznámky pod eiarou 007,o"/>
    <w:basedOn w:val="Normlny"/>
    <w:link w:val="TextpoznmkypodiarouChar"/>
    <w:rsid w:val="00F744ED"/>
    <w:rPr>
      <w:rFonts w:eastAsia="Times New Roman" w:cs="Times New Roman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Char4 Char,o Char"/>
    <w:basedOn w:val="Predvolenpsmoodseku"/>
    <w:link w:val="Textpoznmkypodiarou"/>
    <w:rsid w:val="00F744ED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aliases w:val="BVI fnr,BVI fnr Car Car,BVI fnr Car,BVI fnr Car Car Car Car,BVI fnr Car Car Car Car Char,Footnote Refernece,Fußnotenzeichen_Raxen,callout,Footnote Reference Number,SUPERS,Footnote symbol,Footnote reference number,note TESI"/>
    <w:link w:val="Char2"/>
    <w:rsid w:val="00F744ED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F744E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744ED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744ED"/>
    <w:rPr>
      <w:rFonts w:ascii="Times New Roman" w:hAnsi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744E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744ED"/>
    <w:rPr>
      <w:rFonts w:ascii="Times New Roman" w:hAnsi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List Paragraph Char"/>
    <w:basedOn w:val="Predvolenpsmoodseku"/>
    <w:link w:val="Odsekzoznamu"/>
    <w:locked/>
    <w:rsid w:val="00EF11D4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Char2">
    <w:name w:val="Char2"/>
    <w:basedOn w:val="Normlny"/>
    <w:link w:val="Odkaznapoznmkupodiarou"/>
    <w:rsid w:val="00EF11D4"/>
    <w:pPr>
      <w:spacing w:after="160" w:line="240" w:lineRule="exact"/>
    </w:pPr>
    <w:rPr>
      <w:rFonts w:asciiTheme="minorHAnsi" w:hAnsiTheme="minorHAnsi"/>
      <w:sz w:val="22"/>
      <w:szCs w:val="22"/>
      <w:vertAlign w:val="superscript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791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37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51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pripomienky</dc:creator>
  <cp:lastModifiedBy>Šušlíková, Mária</cp:lastModifiedBy>
  <cp:revision>11</cp:revision>
  <dcterms:created xsi:type="dcterms:W3CDTF">2016-12-02T13:07:00Z</dcterms:created>
  <dcterms:modified xsi:type="dcterms:W3CDTF">2021-03-24T15:19:00Z</dcterms:modified>
</cp:coreProperties>
</file>